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>
      <w:r>
        <w:rPr>
          <w:b/>
          <w:sz w:val="36"/>
        </w:rPr>
        <w:t xml:space="preserve">Protokoll Kick-off: Rollout Teams Chat Exporter</w:t>
      </w:r>
    </w:p>
    <w:p>
      <w:r>
        <w:t xml:space="preserve">15.09.2026, 10:00 – 10:25 Uhr · Teilnehmende: Lena Vogt (IT), Jonas Becker (Vertrieb)</w:t>
      </w:r>
    </w:p>
    <w:p>
      <w:r>
        <w:rPr>
          <w:b/>
          <w:sz w:val="26"/>
        </w:rPr>
        <w:t xml:space="preserve">Ergebnisse</w:t>
      </w:r>
    </w:p>
    <w:p>
      <w:r>
        <w:t xml:space="preserve">1. Die App „Teams-Chat-Exporter &amp; -Archiv“ ist im App-Katalog bereitgestellt und in Teams links angeheftet.</w:t>
      </w:r>
    </w:p>
    <w:p>
      <w:r>
        <w:t xml:space="preserve">2. Der Lizenzschlüssel ist als Tenant-Eigenschaft hinterlegt. Exporte werden ohne Testhinweis geschrieben.</w:t>
      </w:r>
    </w:p>
    <w:p>
      <w:r>
        <w:t xml:space="preserve">3. Der Vertrieb sichert seine Chats bis 31.10.2026. Kurz vor dem Umzug wird einmal „Ergänzen“ ausgeführt.</w:t>
      </w:r>
    </w:p>
    <w:p>
      <w:r>
        <w:rPr>
          <w:b/>
          <w:sz w:val="26"/>
        </w:rPr>
        <w:t xml:space="preserve">Aufgaben</w:t>
      </w:r>
    </w:p>
    <w:p>
      <w:r>
        <w:t xml:space="preserve">Jonas Becker: Team informieren, Schulung am 24.09. bewerben.</w:t>
      </w:r>
    </w:p>
    <w:p>
      <w:r>
        <w:t xml:space="preserve">Lena Vogt: Rollout-Plan als PDF im Kanal IT-Rollout ablegen.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F388D6"/>
    <w:rsid w:val="0E3380F4"/>
    <w:rsid w:val="117212F1"/>
    <w:rsid w:val="7CF38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0DB8F"/>
  <w15:chartTrackingRefBased/>
  <w15:docId w15:val="{D1A8BD77-5041-4369-A828-08BCA34F48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de-D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1983FC8CEA2841881679392621BA4B" ma:contentTypeVersion="4" ma:contentTypeDescription="Ein neues Dokument erstellen." ma:contentTypeScope="" ma:versionID="d1977cfc85f2e960673bf618ea257b47">
  <xsd:schema xmlns:xsd="http://www.w3.org/2001/XMLSchema" xmlns:xs="http://www.w3.org/2001/XMLSchema" xmlns:p="http://schemas.microsoft.com/office/2006/metadata/properties" xmlns:ns2="5bafd027-07ea-4879-b3cf-adf1ed137561" targetNamespace="http://schemas.microsoft.com/office/2006/metadata/properties" ma:root="true" ma:fieldsID="8cb424f13c04b4696c8351940201daef" ns2:_="">
    <xsd:import namespace="5bafd027-07ea-4879-b3cf-adf1ed1375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fd027-07ea-4879-b3cf-adf1ed137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300ADD-13DB-41E4-A42F-3BEF99FA82B9}"/>
</file>

<file path=customXml/itemProps2.xml><?xml version="1.0" encoding="utf-8"?>
<ds:datastoreItem xmlns:ds="http://schemas.openxmlformats.org/officeDocument/2006/customXml" ds:itemID="{C26FB350-0F84-4E8C-B225-576D136C26AE}"/>
</file>

<file path=customXml/itemProps3.xml><?xml version="1.0" encoding="utf-8"?>
<ds:datastoreItem xmlns:ds="http://schemas.openxmlformats.org/officeDocument/2006/customXml" ds:itemID="{3F3D2956-F29F-4A8D-B09F-084D6DC6C5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Kick-off</dc:title>
  <dc:subject/>
  <dc:creator>Lena Vogt</dc:creator>
  <cp:keywords/>
  <dc:description/>
  <cp:lastModifiedBy>Lena Vogt</cp:lastModifiedBy>
  <dcterms:created xsi:type="dcterms:W3CDTF">2026-09-15T08:26:00Z</dcterms:created>
  <dcterms:modified xsi:type="dcterms:W3CDTF">2026-09-15T08:26:00Z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0x010100D91983FC8CEA2841881679392621BA4B</vt:lpwstr>
  </property>
</Properties>
</file>